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144" w:rsidRDefault="001B3144" w:rsidP="001B3144">
      <w:pPr>
        <w:pStyle w:val="Default"/>
        <w:rPr>
          <w:sz w:val="23"/>
          <w:szCs w:val="23"/>
        </w:rPr>
      </w:pPr>
      <w:r w:rsidRPr="00FB6906">
        <w:rPr>
          <w:b/>
          <w:sz w:val="23"/>
          <w:szCs w:val="23"/>
        </w:rPr>
        <w:t>MINISTARSTVO NAUKE</w:t>
      </w:r>
      <w:r>
        <w:rPr>
          <w:b/>
          <w:sz w:val="23"/>
          <w:szCs w:val="23"/>
        </w:rPr>
        <w:t xml:space="preserve">                                                                                                 </w:t>
      </w:r>
      <w:r w:rsidRPr="00FB6906">
        <w:rPr>
          <w:b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Obrazac 3 </w:t>
      </w:r>
    </w:p>
    <w:p w:rsidR="001B3144" w:rsidRPr="00FB6906" w:rsidRDefault="001B3144" w:rsidP="001B3144">
      <w:pPr>
        <w:pStyle w:val="Default"/>
        <w:jc w:val="center"/>
        <w:rPr>
          <w:b/>
          <w:sz w:val="23"/>
          <w:szCs w:val="23"/>
        </w:rPr>
      </w:pPr>
    </w:p>
    <w:p w:rsidR="001B3144" w:rsidRDefault="001B3144" w:rsidP="001B31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B3144" w:rsidRDefault="001B3144" w:rsidP="001B3144">
      <w:pPr>
        <w:pStyle w:val="Default"/>
        <w:rPr>
          <w:b/>
          <w:bCs/>
          <w:sz w:val="23"/>
          <w:szCs w:val="23"/>
        </w:rPr>
      </w:pPr>
    </w:p>
    <w:p w:rsidR="001B3144" w:rsidRDefault="001B3144" w:rsidP="001B314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PROGRAM JAVNE RASPRAVE O TEKSTU</w:t>
      </w:r>
    </w:p>
    <w:p w:rsidR="001B3144" w:rsidRPr="00FB6906" w:rsidRDefault="001B3144" w:rsidP="001B314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1B3144" w:rsidRPr="00326949" w:rsidRDefault="001B3144" w:rsidP="001B3144">
      <w:pPr>
        <w:pStyle w:val="Default"/>
        <w:jc w:val="center"/>
        <w:rPr>
          <w:b/>
          <w:sz w:val="23"/>
          <w:szCs w:val="23"/>
        </w:rPr>
      </w:pPr>
      <w:r w:rsidRPr="00326949">
        <w:rPr>
          <w:b/>
          <w:sz w:val="23"/>
          <w:szCs w:val="23"/>
        </w:rPr>
        <w:t>NACRT</w:t>
      </w:r>
      <w:r>
        <w:rPr>
          <w:b/>
          <w:sz w:val="23"/>
          <w:szCs w:val="23"/>
        </w:rPr>
        <w:t>A</w:t>
      </w:r>
      <w:r w:rsidRPr="00326949">
        <w:rPr>
          <w:b/>
          <w:sz w:val="23"/>
          <w:szCs w:val="23"/>
        </w:rPr>
        <w:t xml:space="preserve"> ZAKONA O INOVACIONOJ DJELATNOSTI</w:t>
      </w:r>
    </w:p>
    <w:p w:rsidR="001B3144" w:rsidRDefault="001B3144" w:rsidP="001B3144">
      <w:pPr>
        <w:pStyle w:val="Default"/>
        <w:rPr>
          <w:sz w:val="23"/>
          <w:szCs w:val="23"/>
        </w:rPr>
      </w:pPr>
    </w:p>
    <w:p w:rsidR="001B3144" w:rsidRDefault="001B3144" w:rsidP="001B3144">
      <w:pPr>
        <w:pStyle w:val="Default"/>
        <w:rPr>
          <w:sz w:val="23"/>
          <w:szCs w:val="23"/>
        </w:rPr>
      </w:pPr>
    </w:p>
    <w:p w:rsidR="001B3144" w:rsidRDefault="001B3144" w:rsidP="001B31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Vrijeme trajanja </w:t>
      </w:r>
      <w:r w:rsidRPr="00270424">
        <w:rPr>
          <w:sz w:val="23"/>
          <w:szCs w:val="23"/>
        </w:rPr>
        <w:t>javne rasprave: 20 dana, počev od 18. juna do 8. jula 2020. godine.</w:t>
      </w:r>
      <w:r>
        <w:rPr>
          <w:sz w:val="23"/>
          <w:szCs w:val="23"/>
        </w:rPr>
        <w:t xml:space="preserve"> </w:t>
      </w:r>
    </w:p>
    <w:p w:rsidR="001B3144" w:rsidRDefault="001B3144" w:rsidP="001B3144">
      <w:pPr>
        <w:pStyle w:val="Default"/>
        <w:rPr>
          <w:sz w:val="23"/>
          <w:szCs w:val="23"/>
        </w:rPr>
      </w:pPr>
    </w:p>
    <w:p w:rsidR="001B3144" w:rsidRPr="00561F37" w:rsidRDefault="001B3144" w:rsidP="001B314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Način </w:t>
      </w:r>
      <w:r w:rsidRPr="00561F37">
        <w:rPr>
          <w:sz w:val="23"/>
          <w:szCs w:val="23"/>
        </w:rPr>
        <w:t>sprovođenja javne rasprave (održavanje okruglih stolova, tribina i prezentacija, sa navedenim mjestom i datumom održavanja):</w:t>
      </w:r>
    </w:p>
    <w:p w:rsidR="001B3144" w:rsidRPr="00561F37" w:rsidRDefault="001B3144" w:rsidP="001B3144">
      <w:pPr>
        <w:pStyle w:val="Default"/>
        <w:jc w:val="both"/>
        <w:rPr>
          <w:sz w:val="23"/>
          <w:szCs w:val="23"/>
        </w:rPr>
      </w:pPr>
    </w:p>
    <w:p w:rsidR="001B3144" w:rsidRPr="006A7AF5" w:rsidRDefault="001B3144" w:rsidP="001B3144">
      <w:pPr>
        <w:pStyle w:val="Default"/>
        <w:jc w:val="both"/>
        <w:rPr>
          <w:b/>
        </w:rPr>
      </w:pPr>
      <w:r w:rsidRPr="00561F37">
        <w:rPr>
          <w:sz w:val="23"/>
          <w:szCs w:val="23"/>
        </w:rPr>
        <w:t xml:space="preserve">Okrugli sto će se održati </w:t>
      </w:r>
      <w:r>
        <w:rPr>
          <w:sz w:val="23"/>
          <w:szCs w:val="23"/>
        </w:rPr>
        <w:t xml:space="preserve">u </w:t>
      </w:r>
      <w:proofErr w:type="gramStart"/>
      <w:r>
        <w:rPr>
          <w:sz w:val="23"/>
          <w:szCs w:val="23"/>
        </w:rPr>
        <w:t>hotelu ,,Centre</w:t>
      </w:r>
      <w:r w:rsidRPr="00561F37">
        <w:rPr>
          <w:sz w:val="23"/>
          <w:szCs w:val="23"/>
        </w:rPr>
        <w:t>Ville</w:t>
      </w:r>
      <w:proofErr w:type="gramEnd"/>
      <w:r w:rsidRPr="00561F37">
        <w:rPr>
          <w:sz w:val="23"/>
          <w:szCs w:val="23"/>
        </w:rPr>
        <w:t xml:space="preserve">“ u Podgorici, </w:t>
      </w:r>
      <w:r w:rsidRPr="006A7AF5">
        <w:rPr>
          <w:b/>
          <w:sz w:val="23"/>
          <w:szCs w:val="23"/>
        </w:rPr>
        <w:t>6. jula 2020. godine, sa početkom u 10:00 h.</w:t>
      </w:r>
      <w:r w:rsidRPr="006A7AF5">
        <w:rPr>
          <w:b/>
        </w:rPr>
        <w:t xml:space="preserve"> </w:t>
      </w:r>
    </w:p>
    <w:p w:rsidR="001B3144" w:rsidRDefault="001B3144" w:rsidP="001B3144">
      <w:pPr>
        <w:pStyle w:val="Default"/>
        <w:jc w:val="both"/>
      </w:pPr>
    </w:p>
    <w:p w:rsidR="001B3144" w:rsidRDefault="001B3144" w:rsidP="001B3144">
      <w:pPr>
        <w:pStyle w:val="Default"/>
        <w:jc w:val="both"/>
        <w:rPr>
          <w:sz w:val="23"/>
          <w:szCs w:val="23"/>
        </w:rPr>
      </w:pPr>
      <w:r w:rsidRPr="00561F37">
        <w:t xml:space="preserve">Ministarstvo će objaviti </w:t>
      </w:r>
      <w:r w:rsidRPr="00561F37">
        <w:rPr>
          <w:sz w:val="23"/>
          <w:szCs w:val="23"/>
        </w:rPr>
        <w:t>tekst Nacrta Zakona o inovacionoj djelatnosti na svojoj internet stranici i portalu e-uprave,</w:t>
      </w:r>
      <w:r w:rsidRPr="00561F37">
        <w:t xml:space="preserve"> 18. juna </w:t>
      </w:r>
      <w:r w:rsidRPr="00561F37">
        <w:rPr>
          <w:sz w:val="23"/>
          <w:szCs w:val="23"/>
        </w:rPr>
        <w:t xml:space="preserve">2020. </w:t>
      </w:r>
      <w:r>
        <w:rPr>
          <w:sz w:val="23"/>
          <w:szCs w:val="23"/>
        </w:rPr>
        <w:t>g</w:t>
      </w:r>
      <w:r w:rsidRPr="00561F37">
        <w:rPr>
          <w:sz w:val="23"/>
          <w:szCs w:val="23"/>
        </w:rPr>
        <w:t>odine</w:t>
      </w:r>
      <w:r>
        <w:rPr>
          <w:sz w:val="23"/>
          <w:szCs w:val="23"/>
        </w:rPr>
        <w:t>.</w:t>
      </w:r>
    </w:p>
    <w:p w:rsidR="001B3144" w:rsidRDefault="001B3144" w:rsidP="001B31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1B3144" w:rsidRDefault="001B3144" w:rsidP="001B3144">
      <w:pPr>
        <w:pStyle w:val="Default"/>
        <w:rPr>
          <w:sz w:val="23"/>
          <w:szCs w:val="23"/>
        </w:rPr>
      </w:pPr>
    </w:p>
    <w:p w:rsidR="001B3144" w:rsidRDefault="001B3144" w:rsidP="001B31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 i način dostavljanja primjedbi, predloga i sugestija: </w:t>
      </w:r>
    </w:p>
    <w:p w:rsidR="001B3144" w:rsidRDefault="001B3144" w:rsidP="001B3144">
      <w:pPr>
        <w:pStyle w:val="Default"/>
        <w:rPr>
          <w:sz w:val="23"/>
          <w:szCs w:val="23"/>
        </w:rPr>
      </w:pPr>
    </w:p>
    <w:p w:rsidR="001B3144" w:rsidRDefault="001B3144" w:rsidP="001B31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 pisanom obliku na adresu: Ministarstvo nauke, Rimski trg br. 46, 81000 Podgorica </w:t>
      </w:r>
    </w:p>
    <w:p w:rsidR="001B3144" w:rsidRDefault="001B3144" w:rsidP="001B3144">
      <w:pPr>
        <w:pStyle w:val="Default"/>
        <w:rPr>
          <w:sz w:val="23"/>
          <w:szCs w:val="23"/>
        </w:rPr>
      </w:pPr>
    </w:p>
    <w:p w:rsidR="001B3144" w:rsidRPr="00166B95" w:rsidRDefault="001B3144" w:rsidP="001B3144">
      <w:pPr>
        <w:pStyle w:val="Default"/>
        <w:rPr>
          <w:color w:val="auto"/>
          <w:sz w:val="23"/>
          <w:szCs w:val="23"/>
        </w:rPr>
      </w:pPr>
      <w:r w:rsidRPr="00166B95">
        <w:rPr>
          <w:color w:val="auto"/>
          <w:sz w:val="23"/>
          <w:szCs w:val="23"/>
        </w:rPr>
        <w:t xml:space="preserve">u elektronskom obliku na e-mail adrese: </w:t>
      </w:r>
      <w:hyperlink r:id="rId4" w:history="1">
        <w:r w:rsidRPr="00BD5236">
          <w:rPr>
            <w:rStyle w:val="Hyperlink"/>
            <w:color w:val="auto"/>
            <w:sz w:val="23"/>
            <w:szCs w:val="23"/>
            <w:u w:val="none"/>
          </w:rPr>
          <w:t>kabinet@mna.gov.me</w:t>
        </w:r>
      </w:hyperlink>
      <w:r w:rsidRPr="00166B95">
        <w:rPr>
          <w:color w:val="auto"/>
          <w:sz w:val="23"/>
          <w:szCs w:val="23"/>
        </w:rPr>
        <w:t>;</w:t>
      </w:r>
      <w:r w:rsidRPr="00166B95">
        <w:rPr>
          <w:color w:val="auto"/>
        </w:rPr>
        <w:t xml:space="preserve"> </w:t>
      </w:r>
      <w:hyperlink r:id="rId5" w:history="1">
        <w:r w:rsidRPr="001327E0">
          <w:rPr>
            <w:rStyle w:val="Hyperlink"/>
            <w:sz w:val="23"/>
            <w:szCs w:val="23"/>
          </w:rPr>
          <w:t>smiljana.prelevic@mna.gov.me</w:t>
        </w:r>
      </w:hyperlink>
      <w:r>
        <w:rPr>
          <w:color w:val="auto"/>
          <w:sz w:val="23"/>
          <w:szCs w:val="23"/>
        </w:rPr>
        <w:t xml:space="preserve"> </w:t>
      </w:r>
      <w:r w:rsidRPr="00166B95">
        <w:rPr>
          <w:color w:val="auto"/>
          <w:sz w:val="23"/>
          <w:szCs w:val="23"/>
        </w:rPr>
        <w:t>;</w:t>
      </w:r>
    </w:p>
    <w:p w:rsidR="001B3144" w:rsidRPr="00C63990" w:rsidRDefault="001B3144" w:rsidP="001B3144">
      <w:pPr>
        <w:pStyle w:val="Default"/>
        <w:rPr>
          <w:color w:val="auto"/>
        </w:rPr>
      </w:pPr>
      <w:hyperlink r:id="rId6" w:history="1">
        <w:r w:rsidRPr="002E42C0">
          <w:rPr>
            <w:rStyle w:val="Hyperlink"/>
            <w:sz w:val="23"/>
            <w:szCs w:val="23"/>
          </w:rPr>
          <w:t>jelena.saranovic</w:t>
        </w:r>
        <w:r w:rsidRPr="002E42C0">
          <w:rPr>
            <w:rStyle w:val="Hyperlink"/>
            <w:sz w:val="23"/>
            <w:szCs w:val="23"/>
            <w:lang w:val="en-US"/>
          </w:rPr>
          <w:t>@mna.gov.me</w:t>
        </w:r>
      </w:hyperlink>
      <w:r>
        <w:rPr>
          <w:color w:val="auto"/>
          <w:sz w:val="23"/>
          <w:szCs w:val="23"/>
          <w:lang w:val="sr-Latn-ME"/>
        </w:rPr>
        <w:t xml:space="preserve">; </w:t>
      </w:r>
      <w:hyperlink r:id="rId7" w:history="1">
        <w:r w:rsidRPr="001327E0">
          <w:rPr>
            <w:rStyle w:val="Hyperlink"/>
            <w:sz w:val="23"/>
            <w:szCs w:val="23"/>
          </w:rPr>
          <w:t>andjela.grujicic@mna.gov.me</w:t>
        </w:r>
      </w:hyperlink>
      <w:r>
        <w:rPr>
          <w:color w:val="auto"/>
          <w:sz w:val="23"/>
          <w:szCs w:val="23"/>
        </w:rPr>
        <w:t xml:space="preserve"> </w:t>
      </w:r>
      <w:r w:rsidRPr="00166B95">
        <w:rPr>
          <w:color w:val="auto"/>
        </w:rPr>
        <w:t xml:space="preserve"> </w:t>
      </w:r>
    </w:p>
    <w:p w:rsidR="001B3144" w:rsidRPr="00166B95" w:rsidRDefault="001B3144" w:rsidP="001B3144">
      <w:pPr>
        <w:pStyle w:val="Default"/>
        <w:rPr>
          <w:color w:val="auto"/>
          <w:sz w:val="23"/>
          <w:szCs w:val="23"/>
        </w:rPr>
      </w:pPr>
      <w:r w:rsidRPr="00166B95">
        <w:rPr>
          <w:color w:val="auto"/>
          <w:sz w:val="23"/>
          <w:szCs w:val="23"/>
        </w:rPr>
        <w:t xml:space="preserve">______________________________________________________________________________ </w:t>
      </w:r>
    </w:p>
    <w:p w:rsidR="001B3144" w:rsidRDefault="001B3144" w:rsidP="001B3144">
      <w:pPr>
        <w:pStyle w:val="Default"/>
        <w:rPr>
          <w:sz w:val="23"/>
          <w:szCs w:val="23"/>
        </w:rPr>
      </w:pPr>
    </w:p>
    <w:p w:rsidR="001B3144" w:rsidRDefault="001B3144" w:rsidP="001B314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Ime i prezime kontakt osoba u ministarstvu zaduženih za davanje informacija o postupku javne rasprave (sa njihovim kontakt podacima):</w:t>
      </w:r>
    </w:p>
    <w:p w:rsidR="001B3144" w:rsidRDefault="001B3144" w:rsidP="001B3144">
      <w:pPr>
        <w:pStyle w:val="Default"/>
        <w:jc w:val="both"/>
        <w:rPr>
          <w:sz w:val="23"/>
          <w:szCs w:val="23"/>
        </w:rPr>
      </w:pPr>
    </w:p>
    <w:p w:rsidR="001B3144" w:rsidRPr="00B80BD8" w:rsidRDefault="001B3144" w:rsidP="001B3144">
      <w:pPr>
        <w:pStyle w:val="Default"/>
        <w:jc w:val="both"/>
        <w:rPr>
          <w:sz w:val="23"/>
          <w:szCs w:val="23"/>
        </w:rPr>
      </w:pPr>
      <w:r w:rsidRPr="00B80BD8">
        <w:rPr>
          <w:sz w:val="23"/>
          <w:szCs w:val="23"/>
        </w:rPr>
        <w:t xml:space="preserve">Smiljana Prelević, sekretarka Ministarstva, </w:t>
      </w:r>
      <w:hyperlink r:id="rId8" w:history="1">
        <w:r w:rsidRPr="00B80BD8">
          <w:rPr>
            <w:rStyle w:val="Hyperlink"/>
            <w:sz w:val="23"/>
            <w:szCs w:val="23"/>
          </w:rPr>
          <w:t>smiljana.prelevic@mna.gov.me</w:t>
        </w:r>
      </w:hyperlink>
      <w:r w:rsidRPr="00B80BD8">
        <w:rPr>
          <w:sz w:val="23"/>
          <w:szCs w:val="23"/>
        </w:rPr>
        <w:t xml:space="preserve"> ; tel: 020/ 405 303</w:t>
      </w:r>
    </w:p>
    <w:p w:rsidR="001B3144" w:rsidRPr="00B80BD8" w:rsidRDefault="001B3144" w:rsidP="001B3144">
      <w:pPr>
        <w:pStyle w:val="Default"/>
        <w:jc w:val="both"/>
        <w:rPr>
          <w:sz w:val="23"/>
          <w:szCs w:val="23"/>
          <w:lang w:val="sr-Latn-ME"/>
        </w:rPr>
      </w:pPr>
      <w:proofErr w:type="gramStart"/>
      <w:r w:rsidRPr="00B80BD8">
        <w:rPr>
          <w:sz w:val="23"/>
          <w:szCs w:val="23"/>
        </w:rPr>
        <w:t>Jelena  Šaranović</w:t>
      </w:r>
      <w:proofErr w:type="gramEnd"/>
      <w:r w:rsidRPr="00B80BD8">
        <w:rPr>
          <w:sz w:val="23"/>
          <w:szCs w:val="23"/>
        </w:rPr>
        <w:t xml:space="preserve">, načelnica u Ministarstvu, </w:t>
      </w:r>
      <w:hyperlink r:id="rId9" w:history="1">
        <w:r w:rsidRPr="00B80BD8">
          <w:rPr>
            <w:rStyle w:val="Hyperlink"/>
            <w:sz w:val="23"/>
            <w:szCs w:val="23"/>
          </w:rPr>
          <w:t>jelena.saranovic</w:t>
        </w:r>
        <w:r w:rsidRPr="00B80BD8">
          <w:rPr>
            <w:rStyle w:val="Hyperlink"/>
            <w:sz w:val="23"/>
            <w:szCs w:val="23"/>
            <w:lang w:val="en-US"/>
          </w:rPr>
          <w:t>@</w:t>
        </w:r>
        <w:r w:rsidRPr="00B80BD8">
          <w:rPr>
            <w:rStyle w:val="Hyperlink"/>
            <w:sz w:val="23"/>
            <w:szCs w:val="23"/>
            <w:lang w:val="sr-Latn-ME"/>
          </w:rPr>
          <w:t>mna.gov.me</w:t>
        </w:r>
      </w:hyperlink>
      <w:r w:rsidRPr="00B80BD8">
        <w:rPr>
          <w:sz w:val="23"/>
          <w:szCs w:val="23"/>
          <w:lang w:val="sr-Latn-ME"/>
        </w:rPr>
        <w:t xml:space="preserve">, tel: </w:t>
      </w:r>
      <w:r>
        <w:rPr>
          <w:sz w:val="23"/>
          <w:szCs w:val="23"/>
          <w:lang w:val="sr-Latn-ME"/>
        </w:rPr>
        <w:t xml:space="preserve">020/405 </w:t>
      </w:r>
      <w:r w:rsidRPr="00B80BD8">
        <w:rPr>
          <w:sz w:val="23"/>
          <w:szCs w:val="23"/>
          <w:lang w:val="sr-Latn-ME"/>
        </w:rPr>
        <w:t>315</w:t>
      </w:r>
    </w:p>
    <w:p w:rsidR="001B3144" w:rsidRPr="00B80BD8" w:rsidRDefault="001B3144" w:rsidP="001B3144">
      <w:pPr>
        <w:pStyle w:val="Default"/>
        <w:jc w:val="both"/>
        <w:rPr>
          <w:sz w:val="23"/>
          <w:szCs w:val="23"/>
        </w:rPr>
      </w:pPr>
      <w:r w:rsidRPr="00B80BD8">
        <w:rPr>
          <w:sz w:val="23"/>
          <w:szCs w:val="23"/>
        </w:rPr>
        <w:t xml:space="preserve">Anđela Radulović, načelnica u Ministarstvu, </w:t>
      </w:r>
      <w:hyperlink r:id="rId10" w:history="1">
        <w:r w:rsidRPr="00B80BD8">
          <w:rPr>
            <w:rStyle w:val="Hyperlink"/>
            <w:sz w:val="23"/>
            <w:szCs w:val="23"/>
          </w:rPr>
          <w:t>andjela.grujicic@mna.gov.me</w:t>
        </w:r>
      </w:hyperlink>
      <w:r w:rsidRPr="00B80BD8">
        <w:rPr>
          <w:sz w:val="23"/>
          <w:szCs w:val="23"/>
        </w:rPr>
        <w:t>; tel: 020</w:t>
      </w:r>
      <w:r>
        <w:rPr>
          <w:sz w:val="23"/>
          <w:szCs w:val="23"/>
        </w:rPr>
        <w:t xml:space="preserve">/ 405 </w:t>
      </w:r>
      <w:r w:rsidRPr="00B80BD8">
        <w:rPr>
          <w:sz w:val="23"/>
          <w:szCs w:val="23"/>
        </w:rPr>
        <w:t>339</w:t>
      </w:r>
    </w:p>
    <w:p w:rsidR="001B3144" w:rsidRDefault="001B3144" w:rsidP="001B3144">
      <w:pPr>
        <w:pStyle w:val="Default"/>
        <w:jc w:val="both"/>
        <w:rPr>
          <w:sz w:val="23"/>
          <w:szCs w:val="23"/>
        </w:rPr>
      </w:pPr>
      <w:r w:rsidRPr="00B80BD8">
        <w:rPr>
          <w:sz w:val="23"/>
          <w:szCs w:val="23"/>
        </w:rPr>
        <w:t>__________________________________________</w:t>
      </w:r>
      <w:r>
        <w:rPr>
          <w:sz w:val="23"/>
          <w:szCs w:val="23"/>
        </w:rPr>
        <w:t xml:space="preserve"> </w:t>
      </w:r>
    </w:p>
    <w:p w:rsidR="001B3144" w:rsidRDefault="001B3144" w:rsidP="001B3144">
      <w:pPr>
        <w:pStyle w:val="Default"/>
        <w:jc w:val="both"/>
        <w:rPr>
          <w:sz w:val="23"/>
          <w:szCs w:val="23"/>
        </w:rPr>
      </w:pPr>
    </w:p>
    <w:p w:rsidR="001B3144" w:rsidRDefault="001B3144" w:rsidP="001B314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Naziv organizacione jedinice ministarstva koja je odgovorna za pripremu nacrta zakona: Ministarstvo nauke   </w:t>
      </w:r>
    </w:p>
    <w:p w:rsidR="001B3144" w:rsidRDefault="001B3144" w:rsidP="001B3144">
      <w:pPr>
        <w:pStyle w:val="Default"/>
        <w:jc w:val="right"/>
        <w:rPr>
          <w:sz w:val="23"/>
          <w:szCs w:val="23"/>
        </w:rPr>
      </w:pPr>
    </w:p>
    <w:p w:rsidR="001B3144" w:rsidRDefault="001B3144" w:rsidP="001B3144">
      <w:pPr>
        <w:pStyle w:val="Default"/>
        <w:jc w:val="right"/>
        <w:rPr>
          <w:b/>
          <w:sz w:val="23"/>
          <w:szCs w:val="23"/>
        </w:rPr>
      </w:pPr>
      <w:r w:rsidRPr="006104D4">
        <w:rPr>
          <w:b/>
          <w:sz w:val="23"/>
          <w:szCs w:val="23"/>
        </w:rPr>
        <w:t xml:space="preserve">Dr Sanja Damjanović, </w:t>
      </w:r>
    </w:p>
    <w:p w:rsidR="001B3144" w:rsidRPr="006104D4" w:rsidRDefault="001B3144" w:rsidP="001B3144">
      <w:pPr>
        <w:pStyle w:val="Default"/>
        <w:jc w:val="right"/>
        <w:rPr>
          <w:b/>
          <w:sz w:val="23"/>
          <w:szCs w:val="23"/>
        </w:rPr>
      </w:pPr>
      <w:r w:rsidRPr="006104D4">
        <w:rPr>
          <w:b/>
          <w:sz w:val="23"/>
          <w:szCs w:val="23"/>
        </w:rPr>
        <w:t xml:space="preserve">ministarka nauke </w:t>
      </w:r>
    </w:p>
    <w:p w:rsidR="001B3144" w:rsidRDefault="001B3144" w:rsidP="001B314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B3144" w:rsidRDefault="001B3144" w:rsidP="001B3144">
      <w:pPr>
        <w:pStyle w:val="Default"/>
        <w:rPr>
          <w:sz w:val="23"/>
          <w:szCs w:val="23"/>
        </w:rPr>
      </w:pPr>
    </w:p>
    <w:p w:rsidR="001B3144" w:rsidRDefault="001B3144" w:rsidP="001B3144">
      <w:pPr>
        <w:pStyle w:val="Default"/>
        <w:rPr>
          <w:sz w:val="23"/>
          <w:szCs w:val="23"/>
        </w:rPr>
      </w:pPr>
      <w:bookmarkStart w:id="0" w:name="_GoBack"/>
      <w:bookmarkEnd w:id="0"/>
    </w:p>
    <w:p w:rsidR="001B3144" w:rsidRDefault="001B3144" w:rsidP="001B3144">
      <w:pPr>
        <w:pStyle w:val="Default"/>
        <w:rPr>
          <w:sz w:val="23"/>
          <w:szCs w:val="23"/>
        </w:rPr>
      </w:pPr>
    </w:p>
    <w:p w:rsidR="005E32C7" w:rsidRDefault="005E32C7"/>
    <w:sectPr w:rsidR="005E3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44"/>
    <w:rsid w:val="001B3144"/>
    <w:rsid w:val="005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B588"/>
  <w15:chartTrackingRefBased/>
  <w15:docId w15:val="{7446F39D-387F-4D57-B243-89C45B42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144"/>
    <w:rPr>
      <w:color w:val="0563C1" w:themeColor="hyperlink"/>
      <w:u w:val="single"/>
    </w:rPr>
  </w:style>
  <w:style w:type="paragraph" w:customStyle="1" w:styleId="Default">
    <w:name w:val="Default"/>
    <w:rsid w:val="001B3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ljana.prelevic@mna.gov.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jela.grujicic@mna.gov.m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ena.saranovic@mna.gov.m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miljana.prelevic@mna.gov.me" TargetMode="External"/><Relationship Id="rId10" Type="http://schemas.openxmlformats.org/officeDocument/2006/relationships/hyperlink" Target="mailto:andjela.grujicic@mna.gov.me" TargetMode="External"/><Relationship Id="rId4" Type="http://schemas.openxmlformats.org/officeDocument/2006/relationships/hyperlink" Target="mailto:kabinet@mna.gov.me" TargetMode="External"/><Relationship Id="rId9" Type="http://schemas.openxmlformats.org/officeDocument/2006/relationships/hyperlink" Target="mailto:jelena.saranovic@mn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Savkovic</dc:creator>
  <cp:keywords/>
  <dc:description/>
  <cp:lastModifiedBy>Goran Savkovic</cp:lastModifiedBy>
  <cp:revision>1</cp:revision>
  <dcterms:created xsi:type="dcterms:W3CDTF">2020-06-18T12:32:00Z</dcterms:created>
  <dcterms:modified xsi:type="dcterms:W3CDTF">2020-06-18T12:34:00Z</dcterms:modified>
</cp:coreProperties>
</file>