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0216" w14:textId="77777777" w:rsidR="00DF05CF" w:rsidRDefault="00DF05CF" w:rsidP="008B4FAC">
      <w:pPr>
        <w:spacing w:after="0" w:line="240" w:lineRule="auto"/>
        <w:jc w:val="center"/>
        <w:rPr>
          <w:rFonts w:ascii="Arial" w:hAnsi="Arial" w:cs="Arial"/>
          <w:b/>
          <w:sz w:val="24"/>
          <w:szCs w:val="24"/>
        </w:rPr>
      </w:pPr>
    </w:p>
    <w:p w14:paraId="09C66C36" w14:textId="1E91C7FD"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114CEC">
        <w:rPr>
          <w:rFonts w:ascii="Arial" w:hAnsi="Arial" w:cs="Arial"/>
          <w:b/>
          <w:sz w:val="24"/>
          <w:szCs w:val="24"/>
        </w:rPr>
        <w:t>12. JANUAR</w:t>
      </w:r>
      <w:r w:rsidRPr="00A06D3D">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Pr="00A06D3D">
        <w:rPr>
          <w:rFonts w:ascii="Arial" w:hAnsi="Arial" w:cs="Arial"/>
          <w:b/>
          <w:sz w:val="24"/>
          <w:szCs w:val="24"/>
        </w:rPr>
        <w:t>GODINE (</w:t>
      </w:r>
      <w:r>
        <w:rPr>
          <w:rFonts w:ascii="Arial" w:hAnsi="Arial" w:cs="Arial"/>
          <w:b/>
          <w:sz w:val="24"/>
          <w:szCs w:val="24"/>
        </w:rPr>
        <w:t>ponedeljak)</w:t>
      </w:r>
      <w:r w:rsidRPr="00A06D3D">
        <w:rPr>
          <w:rFonts w:ascii="Arial" w:hAnsi="Arial" w:cs="Arial"/>
          <w:b/>
          <w:sz w:val="24"/>
          <w:szCs w:val="24"/>
        </w:rPr>
        <w:t xml:space="preserve"> </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0AF94B64"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Miloš (Zdravko) Kuburović</w:t>
      </w:r>
    </w:p>
    <w:p w14:paraId="18CDF7B9"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Luka (Goran) Dobrović</w:t>
      </w:r>
    </w:p>
    <w:p w14:paraId="30A5371F"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Darko (Živko) Savović</w:t>
      </w:r>
    </w:p>
    <w:p w14:paraId="4D405B9B"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Petar (Borislav) Rašović</w:t>
      </w:r>
    </w:p>
    <w:p w14:paraId="39071DC1"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Stefana (Rajko) Mugoša</w:t>
      </w:r>
    </w:p>
    <w:p w14:paraId="610D43C9"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Salem (Iljmija) Adžović</w:t>
      </w:r>
    </w:p>
    <w:p w14:paraId="54EE6B95"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Jasna (Šefkija) Šutović</w:t>
      </w:r>
    </w:p>
    <w:p w14:paraId="59A20CBE"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Stefan (Željko) Bulajić</w:t>
      </w:r>
    </w:p>
    <w:p w14:paraId="38CFB828"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Boban (Svetozar) Bogavac</w:t>
      </w:r>
    </w:p>
    <w:p w14:paraId="13D895EC" w14:textId="77777777" w:rsidR="00114CEC" w:rsidRDefault="00114CEC"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Monika (Nua) </w:t>
      </w:r>
      <w:r w:rsidR="00EE2960">
        <w:rPr>
          <w:rFonts w:ascii="Arial" w:hAnsi="Arial" w:cs="Arial"/>
          <w:color w:val="000000" w:themeColor="text1"/>
          <w:sz w:val="24"/>
          <w:szCs w:val="24"/>
        </w:rPr>
        <w:t>Lekosaj</w:t>
      </w:r>
    </w:p>
    <w:p w14:paraId="76FC4BD5" w14:textId="77777777" w:rsidR="00EE2960"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Nikola (Žarko) Mićković</w:t>
      </w:r>
    </w:p>
    <w:p w14:paraId="47F6270F"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Goran (Selim) Idrizović</w:t>
      </w:r>
    </w:p>
    <w:p w14:paraId="49454DE1"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Amila (Emin) Ajanović</w:t>
      </w:r>
    </w:p>
    <w:p w14:paraId="02C98C01"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Amir (Safet) Ćatović</w:t>
      </w:r>
    </w:p>
    <w:p w14:paraId="090CBEFC"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Dorijana (Nail) Taipi</w:t>
      </w:r>
    </w:p>
    <w:p w14:paraId="49077B00"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Ljubica (Ranko) Mugoša</w:t>
      </w:r>
    </w:p>
    <w:p w14:paraId="3F069B56"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Anđela (Duško) Šarčević</w:t>
      </w:r>
    </w:p>
    <w:p w14:paraId="7B8215D2"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Almin (Elvedin) Trubljanin</w:t>
      </w:r>
    </w:p>
    <w:p w14:paraId="488C027D"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Denis (Emil) Ganić</w:t>
      </w:r>
    </w:p>
    <w:p w14:paraId="3E485026"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Zoran (Radosav) Prelević</w:t>
      </w:r>
    </w:p>
    <w:p w14:paraId="77379A5E" w14:textId="77777777" w:rsidR="00846A86" w:rsidRDefault="00846A86"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Semra (Džeko) Kurpejović</w:t>
      </w:r>
    </w:p>
    <w:p w14:paraId="2B29FCD0" w14:textId="77777777" w:rsidR="009E5D12" w:rsidRDefault="006F13C0"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Aleksandra (Goran) Marljukić</w:t>
      </w:r>
    </w:p>
    <w:p w14:paraId="04D48A5D" w14:textId="77777777" w:rsidR="006F13C0" w:rsidRDefault="006F13C0" w:rsidP="00FD7706">
      <w:pPr>
        <w:pStyle w:val="Pasussalistom"/>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Jovan (Milovan) Orbović</w:t>
      </w:r>
    </w:p>
    <w:p w14:paraId="68CCBA3F" w14:textId="77777777" w:rsidR="00846A86" w:rsidRPr="00F461CE" w:rsidRDefault="00846A86" w:rsidP="00FD7706">
      <w:pPr>
        <w:pStyle w:val="Pasussalistom"/>
        <w:numPr>
          <w:ilvl w:val="0"/>
          <w:numId w:val="46"/>
        </w:numPr>
        <w:spacing w:after="0" w:line="240" w:lineRule="auto"/>
        <w:rPr>
          <w:rFonts w:ascii="Arial" w:hAnsi="Arial" w:cs="Arial"/>
          <w:sz w:val="24"/>
          <w:szCs w:val="24"/>
        </w:rPr>
      </w:pPr>
      <w:r w:rsidRPr="00F461CE">
        <w:rPr>
          <w:rFonts w:ascii="Arial" w:hAnsi="Arial" w:cs="Arial"/>
          <w:sz w:val="24"/>
          <w:szCs w:val="24"/>
        </w:rPr>
        <w:t>Nikola (Živko) Radonjić</w:t>
      </w:r>
    </w:p>
    <w:p w14:paraId="1111E007" w14:textId="77777777" w:rsidR="006F13C0" w:rsidRPr="00F461CE" w:rsidRDefault="006F13C0" w:rsidP="00FD7706">
      <w:pPr>
        <w:pStyle w:val="Pasussalistom"/>
        <w:numPr>
          <w:ilvl w:val="0"/>
          <w:numId w:val="46"/>
        </w:numPr>
        <w:spacing w:after="0" w:line="240" w:lineRule="auto"/>
        <w:rPr>
          <w:rFonts w:ascii="Arial" w:hAnsi="Arial" w:cs="Arial"/>
          <w:sz w:val="24"/>
          <w:szCs w:val="24"/>
        </w:rPr>
      </w:pPr>
      <w:r w:rsidRPr="00F461CE">
        <w:rPr>
          <w:rFonts w:ascii="Arial" w:hAnsi="Arial" w:cs="Arial"/>
          <w:sz w:val="24"/>
          <w:szCs w:val="24"/>
        </w:rPr>
        <w:t>Jelena (Milan) Marinković</w:t>
      </w:r>
    </w:p>
    <w:p w14:paraId="75CC178D" w14:textId="77777777" w:rsidR="006F13C0" w:rsidRDefault="006F13C0" w:rsidP="00FD7706">
      <w:pPr>
        <w:pStyle w:val="Pasussalistom"/>
        <w:numPr>
          <w:ilvl w:val="0"/>
          <w:numId w:val="46"/>
        </w:numPr>
        <w:spacing w:after="0" w:line="240" w:lineRule="auto"/>
        <w:rPr>
          <w:rFonts w:ascii="Arial" w:hAnsi="Arial" w:cs="Arial"/>
          <w:sz w:val="24"/>
          <w:szCs w:val="24"/>
        </w:rPr>
      </w:pPr>
      <w:r w:rsidRPr="00F461CE">
        <w:rPr>
          <w:rFonts w:ascii="Arial" w:hAnsi="Arial" w:cs="Arial"/>
          <w:sz w:val="24"/>
          <w:szCs w:val="24"/>
        </w:rPr>
        <w:t>Marijana (Mirko) Radonjić</w:t>
      </w:r>
    </w:p>
    <w:p w14:paraId="31B0601A" w14:textId="77777777" w:rsidR="008D2EE6" w:rsidRDefault="008D2EE6" w:rsidP="00FD7706">
      <w:pPr>
        <w:pStyle w:val="Pasussalistom"/>
        <w:numPr>
          <w:ilvl w:val="0"/>
          <w:numId w:val="46"/>
        </w:numPr>
        <w:spacing w:after="0" w:line="240" w:lineRule="auto"/>
        <w:rPr>
          <w:rFonts w:ascii="Arial" w:hAnsi="Arial" w:cs="Arial"/>
          <w:sz w:val="24"/>
          <w:szCs w:val="24"/>
        </w:rPr>
      </w:pPr>
      <w:r>
        <w:rPr>
          <w:rFonts w:ascii="Arial" w:hAnsi="Arial" w:cs="Arial"/>
          <w:sz w:val="24"/>
          <w:szCs w:val="24"/>
        </w:rPr>
        <w:t>Isidora (Maksim) Drašković</w:t>
      </w:r>
    </w:p>
    <w:p w14:paraId="5663A43B" w14:textId="77777777" w:rsidR="00693EA6" w:rsidRDefault="00693EA6" w:rsidP="00FD7706">
      <w:pPr>
        <w:pStyle w:val="Pasussalistom"/>
        <w:numPr>
          <w:ilvl w:val="0"/>
          <w:numId w:val="46"/>
        </w:numPr>
        <w:spacing w:after="0" w:line="240" w:lineRule="auto"/>
        <w:rPr>
          <w:rFonts w:ascii="Arial" w:hAnsi="Arial" w:cs="Arial"/>
          <w:sz w:val="24"/>
          <w:szCs w:val="24"/>
        </w:rPr>
      </w:pPr>
      <w:r>
        <w:rPr>
          <w:rFonts w:ascii="Arial" w:hAnsi="Arial" w:cs="Arial"/>
          <w:sz w:val="24"/>
          <w:szCs w:val="24"/>
        </w:rPr>
        <w:t>Maša (Boris) Todorović</w:t>
      </w:r>
    </w:p>
    <w:p w14:paraId="0360405C" w14:textId="77777777" w:rsidR="00DF05CF" w:rsidRPr="00DF05CF" w:rsidRDefault="00444C58" w:rsidP="00FD7706">
      <w:pPr>
        <w:pStyle w:val="Pasussalistom"/>
        <w:numPr>
          <w:ilvl w:val="0"/>
          <w:numId w:val="46"/>
        </w:numPr>
        <w:spacing w:after="0" w:line="240" w:lineRule="auto"/>
        <w:rPr>
          <w:rFonts w:ascii="Arial" w:hAnsi="Arial" w:cs="Arial"/>
          <w:color w:val="000000" w:themeColor="text1"/>
          <w:sz w:val="24"/>
          <w:szCs w:val="24"/>
        </w:rPr>
      </w:pPr>
      <w:r w:rsidRPr="00444C58">
        <w:rPr>
          <w:rFonts w:ascii="Arial" w:hAnsi="Arial" w:cs="Arial"/>
          <w:sz w:val="24"/>
          <w:szCs w:val="24"/>
        </w:rPr>
        <w:t>Ivan (Ervin) Lernić</w:t>
      </w:r>
    </w:p>
    <w:p w14:paraId="6943CEF9" w14:textId="0A6FF03E" w:rsidR="00255172" w:rsidRPr="00255172" w:rsidRDefault="00255172" w:rsidP="00FD7706">
      <w:pPr>
        <w:pStyle w:val="Pasussalistom"/>
        <w:numPr>
          <w:ilvl w:val="0"/>
          <w:numId w:val="46"/>
        </w:numPr>
        <w:spacing w:after="0" w:line="240" w:lineRule="auto"/>
        <w:rPr>
          <w:rFonts w:ascii="Arial" w:hAnsi="Arial" w:cs="Arial"/>
          <w:color w:val="000000" w:themeColor="text1"/>
          <w:sz w:val="24"/>
          <w:szCs w:val="24"/>
        </w:rPr>
      </w:pPr>
      <w:r w:rsidRPr="00255172">
        <w:rPr>
          <w:rFonts w:ascii="Arial" w:hAnsi="Arial" w:cs="Arial"/>
          <w:color w:val="000000" w:themeColor="text1"/>
          <w:sz w:val="24"/>
          <w:szCs w:val="24"/>
        </w:rPr>
        <w:t>Vuk (Borislav) Trifunović – popravni ispit iz predmeta Sistem javne uprave i osnovi prava evropske unije;</w:t>
      </w:r>
    </w:p>
    <w:p w14:paraId="69680D68" w14:textId="77777777" w:rsidR="00255172" w:rsidRPr="00255172" w:rsidRDefault="00255172" w:rsidP="00FD7706">
      <w:pPr>
        <w:pStyle w:val="Pasussalistom"/>
        <w:numPr>
          <w:ilvl w:val="0"/>
          <w:numId w:val="46"/>
        </w:numPr>
        <w:spacing w:after="0" w:line="240" w:lineRule="auto"/>
        <w:rPr>
          <w:rFonts w:ascii="Arial" w:hAnsi="Arial" w:cs="Arial"/>
          <w:color w:val="000000" w:themeColor="text1"/>
          <w:sz w:val="24"/>
          <w:szCs w:val="24"/>
        </w:rPr>
      </w:pPr>
      <w:r w:rsidRPr="00255172">
        <w:rPr>
          <w:rFonts w:ascii="Arial" w:hAnsi="Arial" w:cs="Arial"/>
          <w:color w:val="000000" w:themeColor="text1"/>
          <w:sz w:val="24"/>
          <w:szCs w:val="24"/>
        </w:rPr>
        <w:t>Elmedina (Fadil) Lulanaj - popravni ispit iz predmeta Javne finansija.</w:t>
      </w:r>
    </w:p>
    <w:p w14:paraId="57D73EA6" w14:textId="77777777" w:rsidR="00FD7706" w:rsidRPr="00E86575" w:rsidRDefault="00FD7706" w:rsidP="00E86575">
      <w:pPr>
        <w:pStyle w:val="Pasussalistom"/>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7777777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nivo kvalifikacije obrazovanja iznose </w:t>
      </w:r>
      <w:r>
        <w:rPr>
          <w:rFonts w:ascii="Arial" w:hAnsi="Arial" w:cs="Arial"/>
          <w:b/>
        </w:rPr>
        <w:t>108</w:t>
      </w:r>
      <w:r w:rsidRPr="00A06D3D">
        <w:rPr>
          <w:rFonts w:ascii="Arial" w:hAnsi="Arial" w:cs="Arial"/>
          <w:b/>
        </w:rPr>
        <w:t>,</w:t>
      </w:r>
      <w:r>
        <w:rPr>
          <w:rFonts w:ascii="Arial" w:hAnsi="Arial" w:cs="Arial"/>
          <w:b/>
        </w:rPr>
        <w:t>3</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7777777"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nivo kvalifikacije obrazovanja iznose </w:t>
      </w:r>
      <w:r>
        <w:rPr>
          <w:rFonts w:ascii="Arial" w:hAnsi="Arial" w:cs="Arial"/>
          <w:b/>
        </w:rPr>
        <w:t>54</w:t>
      </w:r>
      <w:r w:rsidRPr="00A06D3D">
        <w:rPr>
          <w:rFonts w:ascii="Arial" w:hAnsi="Arial" w:cs="Arial"/>
          <w:b/>
        </w:rPr>
        <w:t>,</w:t>
      </w:r>
      <w:r>
        <w:rPr>
          <w:rFonts w:ascii="Arial" w:hAnsi="Arial" w:cs="Arial"/>
          <w:b/>
        </w:rPr>
        <w:t>1</w:t>
      </w:r>
      <w:r w:rsidRPr="00A06D3D">
        <w:rPr>
          <w:rFonts w:ascii="Arial" w:hAnsi="Arial" w:cs="Arial"/>
          <w:b/>
        </w:rPr>
        <w:t>5e.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AA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88337509">
    <w:abstractNumId w:val="42"/>
  </w:num>
  <w:num w:numId="2" w16cid:durableId="89353382">
    <w:abstractNumId w:val="32"/>
  </w:num>
  <w:num w:numId="3" w16cid:durableId="663124250">
    <w:abstractNumId w:val="31"/>
  </w:num>
  <w:num w:numId="4" w16cid:durableId="104814720">
    <w:abstractNumId w:val="24"/>
  </w:num>
  <w:num w:numId="5" w16cid:durableId="144586762">
    <w:abstractNumId w:val="15"/>
  </w:num>
  <w:num w:numId="6" w16cid:durableId="323825564">
    <w:abstractNumId w:val="20"/>
  </w:num>
  <w:num w:numId="7" w16cid:durableId="704066804">
    <w:abstractNumId w:val="39"/>
  </w:num>
  <w:num w:numId="8" w16cid:durableId="1859348894">
    <w:abstractNumId w:val="27"/>
  </w:num>
  <w:num w:numId="9" w16cid:durableId="221332392">
    <w:abstractNumId w:val="22"/>
  </w:num>
  <w:num w:numId="10" w16cid:durableId="485516311">
    <w:abstractNumId w:val="36"/>
  </w:num>
  <w:num w:numId="11" w16cid:durableId="528179820">
    <w:abstractNumId w:val="47"/>
  </w:num>
  <w:num w:numId="12" w16cid:durableId="2070763309">
    <w:abstractNumId w:val="0"/>
  </w:num>
  <w:num w:numId="13" w16cid:durableId="2090618115">
    <w:abstractNumId w:val="4"/>
  </w:num>
  <w:num w:numId="14" w16cid:durableId="49041672">
    <w:abstractNumId w:val="45"/>
  </w:num>
  <w:num w:numId="15" w16cid:durableId="174005661">
    <w:abstractNumId w:val="11"/>
  </w:num>
  <w:num w:numId="16" w16cid:durableId="1078526613">
    <w:abstractNumId w:val="40"/>
  </w:num>
  <w:num w:numId="17" w16cid:durableId="74398099">
    <w:abstractNumId w:val="23"/>
  </w:num>
  <w:num w:numId="18" w16cid:durableId="251857818">
    <w:abstractNumId w:val="35"/>
  </w:num>
  <w:num w:numId="19" w16cid:durableId="602759463">
    <w:abstractNumId w:val="17"/>
  </w:num>
  <w:num w:numId="20" w16cid:durableId="1734348408">
    <w:abstractNumId w:val="7"/>
  </w:num>
  <w:num w:numId="21" w16cid:durableId="431826025">
    <w:abstractNumId w:val="33"/>
  </w:num>
  <w:num w:numId="22" w16cid:durableId="1183470307">
    <w:abstractNumId w:val="21"/>
  </w:num>
  <w:num w:numId="23" w16cid:durableId="2510427">
    <w:abstractNumId w:val="2"/>
  </w:num>
  <w:num w:numId="24" w16cid:durableId="1990943353">
    <w:abstractNumId w:val="34"/>
  </w:num>
  <w:num w:numId="25" w16cid:durableId="112596828">
    <w:abstractNumId w:val="14"/>
  </w:num>
  <w:num w:numId="26" w16cid:durableId="1656446092">
    <w:abstractNumId w:val="28"/>
  </w:num>
  <w:num w:numId="27" w16cid:durableId="1811361231">
    <w:abstractNumId w:val="19"/>
  </w:num>
  <w:num w:numId="28" w16cid:durableId="1692952435">
    <w:abstractNumId w:val="6"/>
  </w:num>
  <w:num w:numId="29" w16cid:durableId="2049060724">
    <w:abstractNumId w:val="1"/>
  </w:num>
  <w:num w:numId="30" w16cid:durableId="1799908822">
    <w:abstractNumId w:val="10"/>
  </w:num>
  <w:num w:numId="31" w16cid:durableId="2044356003">
    <w:abstractNumId w:val="46"/>
  </w:num>
  <w:num w:numId="32" w16cid:durableId="985360712">
    <w:abstractNumId w:val="26"/>
  </w:num>
  <w:num w:numId="33" w16cid:durableId="1724668779">
    <w:abstractNumId w:val="25"/>
  </w:num>
  <w:num w:numId="34" w16cid:durableId="1754206830">
    <w:abstractNumId w:val="38"/>
  </w:num>
  <w:num w:numId="35" w16cid:durableId="344140234">
    <w:abstractNumId w:val="12"/>
  </w:num>
  <w:num w:numId="36" w16cid:durableId="1487936195">
    <w:abstractNumId w:val="13"/>
  </w:num>
  <w:num w:numId="37" w16cid:durableId="962230997">
    <w:abstractNumId w:val="29"/>
  </w:num>
  <w:num w:numId="38" w16cid:durableId="1461071440">
    <w:abstractNumId w:val="43"/>
  </w:num>
  <w:num w:numId="39" w16cid:durableId="938027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319293">
    <w:abstractNumId w:val="30"/>
  </w:num>
  <w:num w:numId="41" w16cid:durableId="103425539">
    <w:abstractNumId w:val="37"/>
  </w:num>
  <w:num w:numId="42" w16cid:durableId="1681351884">
    <w:abstractNumId w:val="18"/>
  </w:num>
  <w:num w:numId="43" w16cid:durableId="1614366047">
    <w:abstractNumId w:val="3"/>
  </w:num>
  <w:num w:numId="44" w16cid:durableId="973873723">
    <w:abstractNumId w:val="8"/>
  </w:num>
  <w:num w:numId="45" w16cid:durableId="1265336172">
    <w:abstractNumId w:val="16"/>
  </w:num>
  <w:num w:numId="46" w16cid:durableId="1842308952">
    <w:abstractNumId w:val="5"/>
  </w:num>
  <w:num w:numId="47" w16cid:durableId="918058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7438585">
    <w:abstractNumId w:val="41"/>
  </w:num>
  <w:num w:numId="49" w16cid:durableId="110127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proofState w:spelling="clean"/>
  <w:revisionView w:inkAnnotations="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549C"/>
    <w:rsid w:val="0029788F"/>
    <w:rsid w:val="002A1EAD"/>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B3541"/>
    <w:rsid w:val="003B56D1"/>
    <w:rsid w:val="003B7180"/>
    <w:rsid w:val="003C12EF"/>
    <w:rsid w:val="003C16D6"/>
    <w:rsid w:val="003C32F9"/>
    <w:rsid w:val="003C363D"/>
    <w:rsid w:val="003C4C4B"/>
    <w:rsid w:val="003C6E9B"/>
    <w:rsid w:val="003D0316"/>
    <w:rsid w:val="003D19BD"/>
    <w:rsid w:val="003D1EF5"/>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B08F2"/>
    <w:rsid w:val="004B1BB7"/>
    <w:rsid w:val="004B1FC1"/>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B36"/>
    <w:rsid w:val="00592A09"/>
    <w:rsid w:val="00592D9B"/>
    <w:rsid w:val="00595CF6"/>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4B6"/>
    <w:rsid w:val="00945CF9"/>
    <w:rsid w:val="00950C5A"/>
    <w:rsid w:val="00950FDC"/>
    <w:rsid w:val="00951E9A"/>
    <w:rsid w:val="0095207A"/>
    <w:rsid w:val="0095268E"/>
    <w:rsid w:val="00955749"/>
    <w:rsid w:val="00957258"/>
    <w:rsid w:val="009573EE"/>
    <w:rsid w:val="00961977"/>
    <w:rsid w:val="0096199E"/>
    <w:rsid w:val="00963275"/>
    <w:rsid w:val="009758CA"/>
    <w:rsid w:val="00975D10"/>
    <w:rsid w:val="00977D3C"/>
    <w:rsid w:val="00981588"/>
    <w:rsid w:val="00981829"/>
    <w:rsid w:val="0098372A"/>
    <w:rsid w:val="00985176"/>
    <w:rsid w:val="0098724E"/>
    <w:rsid w:val="00990DE6"/>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1555"/>
    <w:rsid w:val="00FC4176"/>
    <w:rsid w:val="00FC5B08"/>
    <w:rsid w:val="00FC6906"/>
    <w:rsid w:val="00FD2E82"/>
    <w:rsid w:val="00FD7706"/>
    <w:rsid w:val="00FD7F63"/>
    <w:rsid w:val="00FE00CF"/>
    <w:rsid w:val="00FE28E7"/>
    <w:rsid w:val="00FE52B2"/>
    <w:rsid w:val="00FF0E4B"/>
    <w:rsid w:val="00FF3D35"/>
    <w:rsid w:val="00FF449B"/>
    <w:rsid w:val="00FF4C4F"/>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D3"/>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F05946"/>
    <w:pPr>
      <w:ind w:left="720"/>
      <w:contextualSpacing/>
    </w:pPr>
  </w:style>
  <w:style w:type="character" w:styleId="Naglaeno">
    <w:name w:val="Strong"/>
    <w:basedOn w:val="Podrazumevanifontpasusa"/>
    <w:uiPriority w:val="22"/>
    <w:qFormat/>
    <w:rsid w:val="00B32834"/>
    <w:rPr>
      <w:b/>
      <w:bCs/>
    </w:rPr>
  </w:style>
  <w:style w:type="table" w:styleId="Koordinatnamreatabele">
    <w:name w:val="Table Grid"/>
    <w:basedOn w:val="Normalnatabela"/>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natabela"/>
    <w:next w:val="Koordinatnamreatabele"/>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natabela"/>
    <w:next w:val="Koordinatnamreatabele"/>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7A75E6"/>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7A75E6"/>
    <w:rPr>
      <w:rFonts w:ascii="Segoe UI" w:hAnsi="Segoe UI" w:cs="Segoe UI"/>
      <w:sz w:val="18"/>
      <w:szCs w:val="18"/>
    </w:rPr>
  </w:style>
  <w:style w:type="table" w:customStyle="1" w:styleId="TableGrid3">
    <w:name w:val="Table Grid3"/>
    <w:basedOn w:val="Normalnatabela"/>
    <w:next w:val="Koordinatnamreatabele"/>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natabela"/>
    <w:next w:val="Koordinatnamreatabele"/>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natabela"/>
    <w:next w:val="Koordinatnamreatabele"/>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natabela"/>
    <w:next w:val="Koordinatnamreatabele"/>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Podrazumevanifontpasusa"/>
    <w:uiPriority w:val="99"/>
    <w:semiHidden/>
    <w:unhideWhenUsed/>
    <w:rsid w:val="00585A9F"/>
    <w:rPr>
      <w:sz w:val="16"/>
      <w:szCs w:val="16"/>
    </w:rPr>
  </w:style>
  <w:style w:type="paragraph" w:styleId="Tekstkomentara">
    <w:name w:val="annotation text"/>
    <w:basedOn w:val="Normal"/>
    <w:link w:val="TekstkomentaraChar"/>
    <w:uiPriority w:val="99"/>
    <w:semiHidden/>
    <w:unhideWhenUsed/>
    <w:rsid w:val="00585A9F"/>
    <w:pPr>
      <w:spacing w:line="240" w:lineRule="auto"/>
    </w:pPr>
    <w:rPr>
      <w:sz w:val="20"/>
      <w:szCs w:val="20"/>
    </w:rPr>
  </w:style>
  <w:style w:type="character" w:customStyle="1" w:styleId="TekstkomentaraChar">
    <w:name w:val="Tekst komentara Char"/>
    <w:basedOn w:val="Podrazumevanifontpasusa"/>
    <w:link w:val="Tekstkomentara"/>
    <w:uiPriority w:val="99"/>
    <w:semiHidden/>
    <w:rsid w:val="00585A9F"/>
    <w:rPr>
      <w:sz w:val="20"/>
      <w:szCs w:val="20"/>
    </w:rPr>
  </w:style>
  <w:style w:type="paragraph" w:styleId="Temakomentara">
    <w:name w:val="annotation subject"/>
    <w:basedOn w:val="Tekstkomentara"/>
    <w:next w:val="Tekstkomentara"/>
    <w:link w:val="TemakomentaraChar"/>
    <w:uiPriority w:val="99"/>
    <w:semiHidden/>
    <w:unhideWhenUsed/>
    <w:rsid w:val="00585A9F"/>
    <w:rPr>
      <w:b/>
      <w:bCs/>
    </w:rPr>
  </w:style>
  <w:style w:type="character" w:customStyle="1" w:styleId="TemakomentaraChar">
    <w:name w:val="Tema komentara Char"/>
    <w:basedOn w:val="TekstkomentaraChar"/>
    <w:link w:val="Temakomentara"/>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7084-4800-4715-A9A2-46DAFB2351A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ekalac8@gmail.com</cp:lastModifiedBy>
  <cp:revision>2</cp:revision>
  <cp:lastPrinted>2024-02-22T10:07:00Z</cp:lastPrinted>
  <dcterms:created xsi:type="dcterms:W3CDTF">2026-01-04T23:34:00Z</dcterms:created>
  <dcterms:modified xsi:type="dcterms:W3CDTF">2026-01-04T23:34:00Z</dcterms:modified>
</cp:coreProperties>
</file>